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body>
    <w:p w:rsidR="00415423" w:rsidP="007B3D33" w:rsidRDefault="007B3D33" w14:paraId="32B965FE" w14:textId="5F619B84">
      <w:pPr>
        <w:tabs>
          <w:tab w:val="left" w:pos="2809"/>
        </w:tabs>
        <w:spacing w:before="240"/>
        <w:ind w:left="5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3B62D0" wp14:editId="67CF1877">
            <wp:extent cx="955458" cy="481012"/>
            <wp:effectExtent l="0" t="0" r="0" b="0"/>
            <wp:docPr id="389126948" name="Picture 3891269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0A7">
        <w:rPr>
          <w:rFonts w:ascii="Open Sans ExtraBold"/>
          <w:b/>
          <w:noProof/>
          <w:color w:val="0A5694"/>
          <w:spacing w:val="-2"/>
          <w:sz w:val="38"/>
        </w:rPr>
        <w:t xml:space="preserve">    </w:t>
      </w:r>
      <w:r w:rsidR="00DA50A7">
        <w:rPr>
          <w:rFonts w:ascii="Open Sans ExtraBold"/>
          <w:b/>
          <w:noProof/>
          <w:color w:val="0A5694"/>
          <w:spacing w:val="-2"/>
          <w:sz w:val="38"/>
          <w:shd w:val="clear" w:color="auto" w:fill="E6E6E6"/>
        </w:rPr>
        <mc:AlternateContent>
          <mc:Choice Requires="wps">
            <w:drawing>
              <wp:inline distT="0" distB="0" distL="0" distR="0" wp14:anchorId="79F51E23" wp14:editId="3541240E">
                <wp:extent cx="635" cy="360680"/>
                <wp:effectExtent l="9525" t="14605" r="9525" b="1524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8E2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8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e8e2da" strokeweight="1pt" from="0,0" to=".05pt,28.4pt" w14:anchorId="788F9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">
                <w10:anchorlock/>
              </v:line>
            </w:pict>
          </mc:Fallback>
        </mc:AlternateContent>
      </w:r>
      <w:r w:rsidR="004D5858"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4951F4E3" wp14:editId="682C8AC5">
            <wp:extent cx="1720279" cy="488315"/>
            <wp:effectExtent l="0" t="0" r="0" b="6985"/>
            <wp:docPr id="2117049283" name="Picture 21170492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61" cy="4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423" w:rsidRDefault="007B3D33" w14:paraId="0D8A96EB" w14:textId="2AF47261">
      <w:pPr>
        <w:pStyle w:val="BodyText"/>
        <w:rPr>
          <w:rFonts w:ascii="Times New Roman"/>
          <w:sz w:val="20"/>
        </w:rPr>
      </w:pPr>
      <w:r w:rsidRPr="006E2B63">
        <w:rPr>
          <w:rFonts w:ascii="Times New Roman"/>
          <w:noProof/>
          <w:color w:val="2B579A"/>
          <w:sz w:val="25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817E053" wp14:editId="471B2B67">
                <wp:simplePos x="0" y="0"/>
                <wp:positionH relativeFrom="margin">
                  <wp:posOffset>-188259</wp:posOffset>
                </wp:positionH>
                <wp:positionV relativeFrom="paragraph">
                  <wp:posOffset>128122</wp:posOffset>
                </wp:positionV>
                <wp:extent cx="7973695" cy="618004"/>
                <wp:effectExtent l="0" t="0" r="1905" b="4445"/>
                <wp:wrapNone/>
                <wp:docPr id="9" name="objec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695" cy="618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5" style="position:absolute;margin-left:-14.8pt;margin-top:10.1pt;width:627.85pt;height:4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lt="&quot;&quot;" coordsize="20104100,419100" o:spid="_x0000_s1026" fillcolor="#40204b" stroked="f" path="m20104100,l,,,293370r4102,l4102,381000r-4102,l,419087r20104100,l20104100,381000r,-87630l201041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" w14:anchorId="6497BFE5">
                <v:fill type="gradientRadial" color2="#723d85" colors="0 #40204b;.5 #5f326e;1 #723d85" focus="100%" focussize="" focusposition="1,1" rotate="t"/>
                <v:path arrowok="t"/>
                <w10:wrap anchorx="margin"/>
              </v:shape>
            </w:pict>
          </mc:Fallback>
        </mc:AlternateContent>
      </w:r>
    </w:p>
    <w:p w:rsidR="00415423" w:rsidRDefault="00415423" w14:paraId="786895C3" w14:textId="27E22D66">
      <w:pPr>
        <w:pStyle w:val="BodyText"/>
        <w:rPr>
          <w:rFonts w:ascii="Times New Roman"/>
          <w:sz w:val="20"/>
        </w:rPr>
      </w:pPr>
    </w:p>
    <w:p w:rsidR="00415423" w:rsidRDefault="00415423" w14:paraId="61EAB56D" w14:textId="5B6501FB">
      <w:pPr>
        <w:pStyle w:val="BodyText"/>
        <w:rPr>
          <w:rFonts w:ascii="Times New Roman"/>
          <w:sz w:val="25"/>
        </w:rPr>
      </w:pPr>
    </w:p>
    <w:p w:rsidR="00212420" w:rsidP="007B3D33" w:rsidRDefault="00212420" w14:paraId="68D428FF" w14:textId="61E3BD4F">
      <w:pPr>
        <w:spacing w:before="100" w:line="449" w:lineRule="exact"/>
        <w:ind w:right="3076"/>
        <w:rPr>
          <w:rFonts w:ascii="Open Sans ExtraBold"/>
          <w:b/>
          <w:color w:val="0A5694"/>
          <w:spacing w:val="-2"/>
          <w:sz w:val="38"/>
        </w:rPr>
      </w:pPr>
    </w:p>
    <w:p w:rsidR="00271C63" w:rsidP="4598061C" w:rsidRDefault="00212420" w14:paraId="4E94BB4E" w14:textId="0101CC9F">
      <w:pPr>
        <w:spacing w:before="100" w:line="449" w:lineRule="exact"/>
        <w:ind w:left="2729" w:right="3076"/>
        <w:jc w:val="center"/>
        <w:rPr>
          <w:rFonts w:ascii="Open Sans SemiBold"/>
          <w:b/>
          <w:bCs/>
          <w:color w:val="0A5694"/>
          <w:sz w:val="28"/>
          <w:szCs w:val="28"/>
        </w:rPr>
      </w:pPr>
      <w:r w:rsidRPr="4598061C">
        <w:rPr>
          <w:rFonts w:ascii="Open Sans ExtraBold"/>
          <w:b/>
          <w:bCs/>
          <w:color w:val="0A5694"/>
          <w:spacing w:val="-2"/>
          <w:sz w:val="44"/>
          <w:szCs w:val="44"/>
        </w:rPr>
        <w:t xml:space="preserve">Learn More </w:t>
      </w:r>
      <w:r>
        <w:rPr>
          <w:rFonts w:ascii="Open Sans ExtraBold"/>
          <w:b/>
          <w:color w:val="0A5694"/>
          <w:spacing w:val="-2"/>
          <w:sz w:val="44"/>
          <w:szCs w:val="28"/>
        </w:rPr>
        <w:br/>
      </w:r>
      <w:r w:rsidRPr="4598061C">
        <w:rPr>
          <w:rFonts w:ascii="Open Sans ExtraBold"/>
          <w:b/>
          <w:bCs/>
          <w:color w:val="0A5694"/>
          <w:spacing w:val="-2"/>
          <w:sz w:val="44"/>
          <w:szCs w:val="44"/>
        </w:rPr>
        <w:t>About Your Child</w:t>
      </w:r>
      <w:r w:rsidRPr="4598061C">
        <w:rPr>
          <w:rFonts w:ascii="Open Sans ExtraBold"/>
          <w:b/>
          <w:bCs/>
          <w:color w:val="0A5694"/>
          <w:spacing w:val="-2"/>
          <w:sz w:val="44"/>
          <w:szCs w:val="44"/>
        </w:rPr>
        <w:t>’</w:t>
      </w:r>
      <w:r w:rsidRPr="4598061C">
        <w:rPr>
          <w:rFonts w:ascii="Open Sans ExtraBold"/>
          <w:b/>
          <w:bCs/>
          <w:color w:val="0A5694"/>
          <w:spacing w:val="-2"/>
          <w:sz w:val="44"/>
          <w:szCs w:val="44"/>
        </w:rPr>
        <w:t>s School</w:t>
      </w:r>
    </w:p>
    <w:p w:rsidRPr="00C82EB1" w:rsidR="00415423" w:rsidP="0B107E04" w:rsidRDefault="005510CC" w14:paraId="2611D295" w14:textId="152C0AFA">
      <w:pPr>
        <w:pBdr>
          <w:bottom w:val="single" w:color="auto" w:sz="4" w:space="1"/>
        </w:pBdr>
        <w:spacing w:line="360" w:lineRule="exact"/>
        <w:ind w:left="2736" w:right="3082"/>
        <w:jc w:val="center"/>
        <w:rPr>
          <w:rFonts w:ascii="Open Sans SemiBold"/>
          <w:color w:val="0A5694"/>
          <w:sz w:val="28"/>
          <w:szCs w:val="28"/>
        </w:rPr>
      </w:pPr>
      <w:r>
        <w:br/>
      </w:r>
      <w:r w:rsidRPr="0B107E04" w:rsidR="25EE82DE">
        <w:rPr>
          <w:rFonts w:ascii="Open Sans SemiBold"/>
          <w:color w:val="0A5694"/>
          <w:sz w:val="28"/>
          <w:szCs w:val="28"/>
        </w:rPr>
        <w:t>202</w:t>
      </w:r>
      <w:r w:rsidRPr="0B107E04" w:rsidR="2CF99AF6">
        <w:rPr>
          <w:rFonts w:ascii="Open Sans SemiBold"/>
          <w:color w:val="0A5694"/>
          <w:sz w:val="28"/>
          <w:szCs w:val="28"/>
        </w:rPr>
        <w:t>4</w:t>
      </w:r>
      <w:r w:rsidRPr="0B107E04" w:rsidR="25EE82DE">
        <w:rPr>
          <w:rFonts w:ascii="Open Sans SemiBold"/>
          <w:color w:val="0A5694"/>
          <w:sz w:val="28"/>
          <w:szCs w:val="28"/>
        </w:rPr>
        <w:t xml:space="preserve"> </w:t>
      </w:r>
      <w:r w:rsidRPr="0B107E04" w:rsidR="00A220D8">
        <w:rPr>
          <w:rFonts w:ascii="Open Sans SemiBold"/>
          <w:color w:val="0A5694"/>
          <w:sz w:val="28"/>
          <w:szCs w:val="28"/>
        </w:rPr>
        <w:t xml:space="preserve">District to Family Communication </w:t>
      </w:r>
    </w:p>
    <w:p w:rsidRPr="00C82EB1" w:rsidR="00415423" w:rsidP="4598061C" w:rsidRDefault="33969B63" w14:paraId="00D984FD" w14:textId="4997A81C">
      <w:pPr>
        <w:pBdr>
          <w:bottom w:val="single" w:color="auto" w:sz="4" w:space="1"/>
        </w:pBdr>
        <w:spacing w:line="360" w:lineRule="exact"/>
        <w:ind w:left="2736" w:right="3082"/>
        <w:jc w:val="center"/>
        <w:rPr>
          <w:rFonts w:ascii="Open Sans SemiBold"/>
          <w:color w:val="0A5694"/>
          <w:sz w:val="28"/>
          <w:szCs w:val="28"/>
        </w:rPr>
      </w:pPr>
      <w:r w:rsidRPr="4598061C">
        <w:rPr>
          <w:rFonts w:ascii="Open Sans SemiBold"/>
          <w:color w:val="0A5694"/>
          <w:sz w:val="28"/>
          <w:szCs w:val="28"/>
        </w:rPr>
        <w:t>Tips and Resources</w:t>
      </w:r>
    </w:p>
    <w:p w:rsidR="00E857F9" w:rsidP="00664201" w:rsidRDefault="00E857F9" w14:paraId="035FA0AA" w14:textId="267A8320">
      <w:pPr>
        <w:pStyle w:val="BodyText"/>
        <w:spacing w:before="113" w:line="208" w:lineRule="auto"/>
        <w:ind w:left="720" w:right="711"/>
      </w:pPr>
    </w:p>
    <w:p w:rsidR="00E857F9" w:rsidP="00E857F9" w:rsidRDefault="00E857F9" w14:paraId="324B6356" w14:textId="045620BF">
      <w:pPr>
        <w:pStyle w:val="Heading1"/>
        <w:spacing w:before="100"/>
      </w:pPr>
      <w:r>
        <w:rPr>
          <w:color w:val="0A5694"/>
        </w:rPr>
        <w:t xml:space="preserve">Suggested Strategies </w:t>
      </w:r>
    </w:p>
    <w:p w:rsidR="00E857F9" w:rsidP="005D189A" w:rsidRDefault="00E857F9" w14:paraId="4D46B682" w14:textId="55ADDF67">
      <w:pPr>
        <w:pStyle w:val="BodyText"/>
        <w:numPr>
          <w:ilvl w:val="0"/>
          <w:numId w:val="3"/>
        </w:numPr>
        <w:spacing w:before="113" w:line="208" w:lineRule="auto"/>
        <w:ind w:right="711"/>
        <w:jc w:val="both"/>
      </w:pPr>
      <w:r w:rsidRPr="0B107E04">
        <w:rPr>
          <w:b/>
          <w:bCs/>
        </w:rPr>
        <w:t xml:space="preserve">Share customizable templates with campuses, like those in the </w:t>
      </w:r>
      <w:r w:rsidRPr="0B107E04">
        <w:rPr>
          <w:b/>
          <w:bCs/>
          <w:i/>
          <w:iCs/>
        </w:rPr>
        <w:t>202</w:t>
      </w:r>
      <w:r w:rsidRPr="0B107E04" w:rsidR="76F2A82C">
        <w:rPr>
          <w:b/>
          <w:bCs/>
          <w:i/>
          <w:iCs/>
        </w:rPr>
        <w:t>4</w:t>
      </w:r>
      <w:r w:rsidRPr="0B107E04">
        <w:rPr>
          <w:b/>
          <w:bCs/>
          <w:i/>
          <w:iCs/>
        </w:rPr>
        <w:t xml:space="preserve"> Learn More About Your Child’s School</w:t>
      </w:r>
      <w:r w:rsidRPr="0B107E04">
        <w:rPr>
          <w:b/>
          <w:bCs/>
        </w:rPr>
        <w:t xml:space="preserve"> Toolkit</w:t>
      </w:r>
      <w:r>
        <w:t xml:space="preserve">. School leaders know their families best and can tailor these templates to meet their needs. </w:t>
      </w:r>
    </w:p>
    <w:p w:rsidR="00E857F9" w:rsidP="005D189A" w:rsidRDefault="00E857F9" w14:paraId="2CD46AD3" w14:textId="3B747784">
      <w:pPr>
        <w:pStyle w:val="BodyText"/>
        <w:numPr>
          <w:ilvl w:val="0"/>
          <w:numId w:val="3"/>
        </w:numPr>
        <w:spacing w:before="113" w:line="208" w:lineRule="auto"/>
        <w:ind w:right="711"/>
        <w:jc w:val="both"/>
      </w:pPr>
      <w:r w:rsidRPr="246ABAF5">
        <w:rPr>
          <w:b/>
          <w:bCs/>
        </w:rPr>
        <w:t xml:space="preserve">Short and </w:t>
      </w:r>
      <w:r w:rsidRPr="246ABAF5" w:rsidR="27EB1BE4">
        <w:rPr>
          <w:b/>
          <w:bCs/>
        </w:rPr>
        <w:t>straightforward</w:t>
      </w:r>
      <w:r w:rsidRPr="246ABAF5">
        <w:rPr>
          <w:b/>
          <w:bCs/>
        </w:rPr>
        <w:t xml:space="preserve"> is best</w:t>
      </w:r>
      <w:r>
        <w:t xml:space="preserve">. Communication should be direct and to the point </w:t>
      </w:r>
      <w:r w:rsidR="00614574">
        <w:t>in plain language</w:t>
      </w:r>
      <w:r w:rsidR="00DB1C54">
        <w:t xml:space="preserve"> </w:t>
      </w:r>
      <w:r>
        <w:t xml:space="preserve">with few acronyms. </w:t>
      </w:r>
    </w:p>
    <w:p w:rsidR="00E857F9" w:rsidP="005D189A" w:rsidRDefault="00E857F9" w14:paraId="6C12F312" w14:textId="6E050255">
      <w:pPr>
        <w:pStyle w:val="BodyText"/>
        <w:numPr>
          <w:ilvl w:val="0"/>
          <w:numId w:val="3"/>
        </w:numPr>
        <w:spacing w:before="113" w:line="208" w:lineRule="auto"/>
        <w:ind w:right="711"/>
        <w:jc w:val="both"/>
      </w:pPr>
      <w:r w:rsidRPr="1FB65603">
        <w:rPr>
          <w:b/>
          <w:bCs/>
        </w:rPr>
        <w:t>Use multiple platforms</w:t>
      </w:r>
      <w:r>
        <w:t xml:space="preserve">. Families </w:t>
      </w:r>
      <w:r w:rsidR="5394F4B3">
        <w:t>get their information from multiple sources. U</w:t>
      </w:r>
      <w:r>
        <w:t xml:space="preserve">se email, text messaging, and social media </w:t>
      </w:r>
      <w:r w:rsidR="4DB29071">
        <w:t>to</w:t>
      </w:r>
      <w:r>
        <w:t xml:space="preserve"> increase your reach and reinforce the message. </w:t>
      </w:r>
    </w:p>
    <w:p w:rsidR="00E857F9" w:rsidP="005D189A" w:rsidRDefault="5E533786" w14:paraId="112EA5EC" w14:textId="37EEB84F">
      <w:pPr>
        <w:pStyle w:val="BodyText"/>
        <w:numPr>
          <w:ilvl w:val="0"/>
          <w:numId w:val="3"/>
        </w:numPr>
        <w:spacing w:before="113" w:line="208" w:lineRule="auto"/>
        <w:ind w:right="711"/>
        <w:jc w:val="both"/>
      </w:pPr>
      <w:r w:rsidRPr="246ABAF5">
        <w:rPr>
          <w:b/>
          <w:bCs/>
        </w:rPr>
        <w:t>Share information throughout the year.</w:t>
      </w:r>
      <w:r w:rsidR="00E857F9">
        <w:t xml:space="preserve"> Provide school ratings information throughout the year at existing </w:t>
      </w:r>
      <w:r w:rsidR="0A8D0A74">
        <w:t>parent and family engagement activities.</w:t>
      </w:r>
    </w:p>
    <w:p w:rsidR="00E857F9" w:rsidP="002B12A9" w:rsidRDefault="00E857F9" w14:paraId="440FEEDD" w14:textId="77777777">
      <w:pPr>
        <w:pStyle w:val="BodyText"/>
        <w:spacing w:before="113" w:line="208" w:lineRule="auto"/>
        <w:ind w:right="711"/>
      </w:pPr>
    </w:p>
    <w:p w:rsidR="002B12A9" w:rsidP="002B12A9" w:rsidRDefault="002B12A9" w14:paraId="4E7DDE22" w14:textId="67907642" w14:noSpellErr="1">
      <w:pPr>
        <w:pStyle w:val="BodyText"/>
        <w:spacing w:before="113" w:line="208" w:lineRule="auto"/>
        <w:ind w:left="720" w:right="711"/>
      </w:pPr>
      <w:r w:rsidR="002B12A9">
        <w:rPr/>
        <w:t xml:space="preserve">Communicating and engaging with families is </w:t>
      </w:r>
      <w:r w:rsidR="026CF45E">
        <w:rPr/>
        <w:t xml:space="preserve">critical to supporting all students and helping them to be prepared for the next grade level and on track for graduation. </w:t>
      </w:r>
      <w:bookmarkStart w:name="_Int_gqIMImV9" w:id="2054064214"/>
      <w:r w:rsidR="1AA33001">
        <w:rPr/>
        <w:t>It is important to identify a variety of ways to reach parents and families across your community through intentional outreach and communication channels.</w:t>
      </w:r>
      <w:bookmarkEnd w:id="2054064214"/>
      <w:r w:rsidR="1AA33001">
        <w:rPr/>
        <w:t xml:space="preserve"> Including</w:t>
      </w:r>
      <w:r w:rsidR="002B12A9">
        <w:rPr/>
        <w:t xml:space="preserve"> the following:</w:t>
      </w:r>
      <w:r>
        <w:br/>
      </w:r>
    </w:p>
    <w:p w:rsidR="002B12A9" w:rsidP="002B12A9" w:rsidRDefault="002B12A9" w14:paraId="4DBF9977" w14:textId="7BA67433">
      <w:pPr>
        <w:pStyle w:val="BodyText"/>
        <w:numPr>
          <w:ilvl w:val="0"/>
          <w:numId w:val="4"/>
        </w:numPr>
        <w:spacing w:before="113" w:line="208" w:lineRule="auto"/>
        <w:ind w:right="711"/>
      </w:pPr>
      <w:r>
        <w:t>Have schools make as much direct contact with families as possible.</w:t>
      </w:r>
    </w:p>
    <w:p w:rsidR="002B12A9" w:rsidP="002B12A9" w:rsidRDefault="002B12A9" w14:paraId="4A6F3F46" w14:textId="1F198FE4">
      <w:pPr>
        <w:pStyle w:val="BodyText"/>
        <w:numPr>
          <w:ilvl w:val="0"/>
          <w:numId w:val="4"/>
        </w:numPr>
        <w:spacing w:before="113" w:line="208" w:lineRule="auto"/>
        <w:ind w:right="711"/>
      </w:pPr>
      <w:r>
        <w:t>Provide all materials in English, Spanish, and other languages prominent in your district.</w:t>
      </w:r>
    </w:p>
    <w:p w:rsidR="002B12A9" w:rsidP="1FB65603" w:rsidRDefault="2F8BF4E4" w14:paraId="226AC9D9" w14:textId="0937F491">
      <w:pPr>
        <w:pStyle w:val="BodyText"/>
        <w:numPr>
          <w:ilvl w:val="0"/>
          <w:numId w:val="4"/>
        </w:numPr>
        <w:spacing w:before="113" w:line="208" w:lineRule="auto"/>
        <w:ind w:right="711"/>
      </w:pPr>
      <w:r>
        <w:t xml:space="preserve">Ask </w:t>
      </w:r>
      <w:r w:rsidR="002B12A9">
        <w:t xml:space="preserve">educators with established family relationships </w:t>
      </w:r>
      <w:r w:rsidR="689D0BA2">
        <w:t xml:space="preserve">to </w:t>
      </w:r>
      <w:r w:rsidR="002B12A9">
        <w:t>act as main messenger</w:t>
      </w:r>
      <w:r w:rsidR="11FBDE8B">
        <w:t>s</w:t>
      </w:r>
      <w:r w:rsidR="002B12A9">
        <w:t>.</w:t>
      </w:r>
    </w:p>
    <w:p w:rsidR="002B12A9" w:rsidP="002B12A9" w:rsidRDefault="002B12A9" w14:paraId="77E6F9B6" w14:textId="77777777">
      <w:pPr>
        <w:pStyle w:val="BodyText"/>
        <w:spacing w:before="113" w:line="208" w:lineRule="auto"/>
        <w:ind w:left="720" w:right="711"/>
        <w:rPr>
          <w:sz w:val="26"/>
        </w:rPr>
      </w:pPr>
    </w:p>
    <w:p w:rsidR="002B12A9" w:rsidP="002B12A9" w:rsidRDefault="002B12A9" w14:paraId="7306B7F2" w14:textId="67CCB45F">
      <w:pPr>
        <w:pStyle w:val="Heading1"/>
        <w:spacing w:before="100"/>
      </w:pPr>
      <w:r>
        <w:rPr>
          <w:color w:val="0A5694"/>
        </w:rPr>
        <w:t>Suggested Materials and Channels</w:t>
      </w:r>
    </w:p>
    <w:p w:rsidR="002B12A9" w:rsidP="002B12A9" w:rsidRDefault="002B12A9" w14:paraId="1E6A5DF5" w14:textId="38D0C8FB">
      <w:pPr>
        <w:pStyle w:val="BodyText"/>
        <w:numPr>
          <w:ilvl w:val="0"/>
          <w:numId w:val="7"/>
        </w:numPr>
        <w:spacing w:before="113" w:line="208" w:lineRule="auto"/>
        <w:ind w:right="711"/>
      </w:pPr>
      <w:r w:rsidRPr="002B12A9">
        <w:rPr>
          <w:b/>
          <w:bCs/>
        </w:rPr>
        <w:t>Distribute newsletters and flyers</w:t>
      </w:r>
      <w:r>
        <w:t xml:space="preserve"> with information about accessing school ratings. </w:t>
      </w:r>
    </w:p>
    <w:p w:rsidR="002B12A9" w:rsidP="002B12A9" w:rsidRDefault="002B12A9" w14:paraId="71A347B5" w14:textId="24BFC89E">
      <w:pPr>
        <w:pStyle w:val="BodyText"/>
        <w:numPr>
          <w:ilvl w:val="0"/>
          <w:numId w:val="7"/>
        </w:numPr>
        <w:spacing w:before="113" w:line="208" w:lineRule="auto"/>
        <w:ind w:right="711"/>
      </w:pPr>
      <w:r w:rsidRPr="4598061C">
        <w:rPr>
          <w:b/>
          <w:bCs/>
        </w:rPr>
        <w:t>Send text messages</w:t>
      </w:r>
      <w:r>
        <w:t xml:space="preserve">. Use the </w:t>
      </w:r>
      <w:r w:rsidR="311B1C3F">
        <w:t>family</w:t>
      </w:r>
      <w:r>
        <w:t xml:space="preserve"> notification system to send text messages. </w:t>
      </w:r>
    </w:p>
    <w:p w:rsidR="002B12A9" w:rsidP="002B12A9" w:rsidRDefault="002B12A9" w14:paraId="2002E471" w14:textId="7D868D51">
      <w:pPr>
        <w:pStyle w:val="BodyText"/>
        <w:numPr>
          <w:ilvl w:val="0"/>
          <w:numId w:val="7"/>
        </w:numPr>
        <w:spacing w:before="113" w:line="208" w:lineRule="auto"/>
        <w:ind w:right="711"/>
      </w:pPr>
      <w:r w:rsidRPr="4598061C">
        <w:rPr>
          <w:b/>
          <w:bCs/>
        </w:rPr>
        <w:t>Make phone calls</w:t>
      </w:r>
      <w:r>
        <w:t xml:space="preserve">. Use the </w:t>
      </w:r>
      <w:r w:rsidR="0B3AE988">
        <w:t>family</w:t>
      </w:r>
      <w:r>
        <w:t xml:space="preserve"> notification system to make phone calls. </w:t>
      </w:r>
    </w:p>
    <w:p w:rsidRPr="002B12A9" w:rsidR="003B3F70" w:rsidP="002B12A9" w:rsidRDefault="002B12A9" w14:paraId="6046CFBD" w14:textId="66791410">
      <w:pPr>
        <w:pStyle w:val="BodyText"/>
        <w:numPr>
          <w:ilvl w:val="0"/>
          <w:numId w:val="7"/>
        </w:numPr>
        <w:spacing w:before="113" w:line="208" w:lineRule="auto"/>
        <w:ind w:right="711"/>
      </w:pPr>
      <w:r w:rsidRPr="246ABAF5">
        <w:rPr>
          <w:b/>
          <w:bCs/>
        </w:rPr>
        <w:t xml:space="preserve">Announce the score release </w:t>
      </w:r>
      <w:r w:rsidRPr="246ABAF5" w:rsidR="6AD30B61">
        <w:rPr>
          <w:b/>
          <w:bCs/>
        </w:rPr>
        <w:t xml:space="preserve">in parent portals and </w:t>
      </w:r>
      <w:r w:rsidRPr="246ABAF5">
        <w:rPr>
          <w:b/>
          <w:bCs/>
        </w:rPr>
        <w:t>on social media platforms</w:t>
      </w:r>
      <w:r>
        <w:t xml:space="preserve">. This can reinforce other communications.  </w:t>
      </w:r>
      <w:r>
        <w:br/>
      </w:r>
    </w:p>
    <w:p w:rsidRPr="00664201" w:rsidR="003B3F70" w:rsidP="003B3F70" w:rsidRDefault="003B3F70" w14:paraId="4F799B0F" w14:textId="237949B5">
      <w:pPr>
        <w:pStyle w:val="BodyText"/>
        <w:spacing w:before="113" w:line="208" w:lineRule="auto"/>
        <w:ind w:left="720" w:right="711"/>
      </w:pPr>
      <w:r>
        <w:t xml:space="preserve">If you have any questions or need additional templates that would be helpful to you as you work to communicate the importance of school ratings to </w:t>
      </w:r>
      <w:r w:rsidR="5ABBF1EA">
        <w:t>families</w:t>
      </w:r>
      <w:r>
        <w:t xml:space="preserve"> in your district, please contact the Performance Reporting Division at </w:t>
      </w:r>
      <w:hyperlink r:id="rId12">
        <w:r w:rsidRPr="0B107E04">
          <w:rPr>
            <w:rStyle w:val="Hyperlink"/>
          </w:rPr>
          <w:t>performance.reporting@tea.texas.gov</w:t>
        </w:r>
      </w:hyperlink>
      <w:r>
        <w:t>.</w:t>
      </w:r>
    </w:p>
    <w:p w:rsidR="00DA50A7" w:rsidP="00960761" w:rsidRDefault="0017167C" w14:paraId="64EBD113" w14:textId="78E26167">
      <w:pPr>
        <w:pStyle w:val="BodyText"/>
        <w:spacing w:before="113" w:line="208" w:lineRule="auto"/>
        <w:ind w:right="711"/>
        <w:jc w:val="both"/>
      </w:pPr>
      <w:r w:rsidRPr="006E2B63">
        <w:rPr>
          <w:rFonts w:ascii="Times New Roman"/>
          <w:noProof/>
          <w:color w:val="2B579A"/>
          <w:sz w:val="25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D74F86" wp14:editId="39117536">
                <wp:simplePos x="0" y="0"/>
                <wp:positionH relativeFrom="margin">
                  <wp:posOffset>-26894</wp:posOffset>
                </wp:positionH>
                <wp:positionV relativeFrom="paragraph">
                  <wp:posOffset>284106</wp:posOffset>
                </wp:positionV>
                <wp:extent cx="7986955" cy="583565"/>
                <wp:effectExtent l="0" t="0" r="1905" b="635"/>
                <wp:wrapNone/>
                <wp:docPr id="10" name="objec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6955" cy="583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txbx>
                        <w:txbxContent>
                          <w:p w:rsidRPr="004529A3" w:rsidR="004529A3" w:rsidP="004529A3" w:rsidRDefault="004529A3" w14:paraId="101F7208" w14:textId="2F6802F7">
                            <w:pPr>
                              <w:spacing w:before="175"/>
                              <w:ind w:left="2985" w:right="3076"/>
                              <w:jc w:val="both"/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 xml:space="preserve">                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Copyright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1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©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 w:rsidR="0000557D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202</w:t>
                            </w:r>
                            <w:r w:rsidR="0000557D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4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.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Texas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Education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Agency.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All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Rights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2"/>
                                <w:sz w:val="20"/>
                                <w:szCs w:val="18"/>
                              </w:rPr>
                              <w:t>Reserved.</w:t>
                            </w:r>
                          </w:p>
                          <w:p w:rsidR="0017167C" w:rsidP="0017167C" w:rsidRDefault="0017167C" w14:paraId="14EA82CD" w14:textId="0205401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5" style="position:absolute;left:0;text-align:left;margin-left:-2.1pt;margin-top:22.35pt;width:628.9pt;height:45.9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lt="&quot;&quot;" coordsize="20104100,419100" o:spid="_x0000_s1026" fillcolor="#40204b" stroked="f" o:spt="100" adj="-11796480,,5400" path="m20104100,l,,,293370r4102,l4102,381000r-4102,l,419087r20104100,l20104100,381000r,-87630l201041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" w14:anchorId="6ED74F86">
                <v:fill type="gradientRadial" color2="#723d85" colors="0 #40204b;.5 #5f326e;1 #723d85" focus="100%" focussize="" focusposition="1,1" rotate="t"/>
                <v:stroke joinstyle="miter"/>
                <v:formulas/>
                <v:path textboxrect="0,0,20104100,419100" arrowok="t" o:connecttype="custom"/>
                <v:textbox inset="0,0,0,0">
                  <w:txbxContent>
                    <w:p w:rsidRPr="004529A3" w:rsidR="004529A3" w:rsidP="004529A3" w:rsidRDefault="004529A3" w14:paraId="101F7208" w14:textId="2F6802F7">
                      <w:pPr>
                        <w:spacing w:before="175"/>
                        <w:ind w:left="2985" w:right="3076"/>
                        <w:jc w:val="both"/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</w:pPr>
                      <w:r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 xml:space="preserve">                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Copyright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11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©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 w:rsidR="0000557D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202</w:t>
                      </w:r>
                      <w:r w:rsidR="0000557D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4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.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Texas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Education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Agency.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All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Rights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8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2"/>
                          <w:sz w:val="20"/>
                          <w:szCs w:val="18"/>
                        </w:rPr>
                        <w:t>Reserved.</w:t>
                      </w:r>
                    </w:p>
                    <w:p w:rsidR="0017167C" w:rsidP="0017167C" w:rsidRDefault="0017167C" w14:paraId="14EA82CD" w14:textId="0205401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50A7">
      <w:type w:val="continuous"/>
      <w:pgSz w:w="12240" w:h="15840" w:orient="portrait"/>
      <w:pgMar w:top="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2DF5" w:rsidP="00581D9E" w:rsidRDefault="00A62DF5" w14:paraId="6D2F251E" w14:textId="77777777">
      <w:r>
        <w:separator/>
      </w:r>
    </w:p>
  </w:endnote>
  <w:endnote w:type="continuationSeparator" w:id="0">
    <w:p w:rsidR="00A62DF5" w:rsidP="00581D9E" w:rsidRDefault="00A62DF5" w14:paraId="2995AA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2DF5" w:rsidP="00581D9E" w:rsidRDefault="00A62DF5" w14:paraId="48D4AB5A" w14:textId="77777777">
      <w:r>
        <w:separator/>
      </w:r>
    </w:p>
  </w:footnote>
  <w:footnote w:type="continuationSeparator" w:id="0">
    <w:p w:rsidR="00A62DF5" w:rsidP="00581D9E" w:rsidRDefault="00A62DF5" w14:paraId="213D0B20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gqIMImV9" int2:invalidationBookmarkName="" int2:hashCode="FlQp+gpEz90fGD" int2:id="RWD4znR4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A0C42"/>
    <w:multiLevelType w:val="hybridMultilevel"/>
    <w:tmpl w:val="CA90AF00"/>
    <w:lvl w:ilvl="0" w:tplc="C72A1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A569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9A7D57"/>
    <w:multiLevelType w:val="hybridMultilevel"/>
    <w:tmpl w:val="A4EA2A82"/>
    <w:lvl w:ilvl="0" w:tplc="16B45B2E">
      <w:numFmt w:val="bullet"/>
      <w:lvlText w:val="●"/>
      <w:lvlJc w:val="left"/>
      <w:pPr>
        <w:ind w:left="1440" w:hanging="360"/>
      </w:pPr>
      <w:rPr>
        <w:rFonts w:hint="default" w:ascii="Calibri" w:hAnsi="Calibri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89D4388"/>
    <w:multiLevelType w:val="hybridMultilevel"/>
    <w:tmpl w:val="6D7EFC42"/>
    <w:lvl w:ilvl="0" w:tplc="6AE8A0DA">
      <w:start w:val="4"/>
      <w:numFmt w:val="bullet"/>
      <w:lvlText w:val="·"/>
      <w:lvlJc w:val="left"/>
      <w:pPr>
        <w:ind w:left="1440" w:hanging="720"/>
      </w:pPr>
      <w:rPr>
        <w:rFonts w:hint="default" w:ascii="Open Sans" w:hAnsi="Open Sans" w:eastAsia="Open Sans" w:cs="Open San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9334122"/>
    <w:multiLevelType w:val="hybridMultilevel"/>
    <w:tmpl w:val="BF304E64"/>
    <w:lvl w:ilvl="0" w:tplc="DA8269B4">
      <w:start w:val="1"/>
      <w:numFmt w:val="decimal"/>
      <w:lvlText w:val="%1."/>
      <w:lvlJc w:val="left"/>
      <w:pPr>
        <w:ind w:left="21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B1244E"/>
    <w:multiLevelType w:val="hybridMultilevel"/>
    <w:tmpl w:val="06E60B84"/>
    <w:lvl w:ilvl="0" w:tplc="DA8269B4">
      <w:start w:val="1"/>
      <w:numFmt w:val="decimal"/>
      <w:lvlText w:val="%1."/>
      <w:lvlJc w:val="left"/>
      <w:pPr>
        <w:ind w:left="28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32603B"/>
    <w:multiLevelType w:val="hybridMultilevel"/>
    <w:tmpl w:val="335CC952"/>
    <w:lvl w:ilvl="0" w:tplc="84C4F0D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604530"/>
    <w:multiLevelType w:val="hybridMultilevel"/>
    <w:tmpl w:val="EE583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0695652">
    <w:abstractNumId w:val="0"/>
  </w:num>
  <w:num w:numId="2" w16cid:durableId="378210040">
    <w:abstractNumId w:val="6"/>
  </w:num>
  <w:num w:numId="3" w16cid:durableId="169419467">
    <w:abstractNumId w:val="3"/>
  </w:num>
  <w:num w:numId="4" w16cid:durableId="208538432">
    <w:abstractNumId w:val="1"/>
  </w:num>
  <w:num w:numId="5" w16cid:durableId="417168817">
    <w:abstractNumId w:val="2"/>
  </w:num>
  <w:num w:numId="6" w16cid:durableId="1929146187">
    <w:abstractNumId w:val="4"/>
  </w:num>
  <w:num w:numId="7" w16cid:durableId="2095736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dirty"/>
  <w:trackRevisions w:val="tru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3"/>
    <w:rsid w:val="0000557D"/>
    <w:rsid w:val="00013DE5"/>
    <w:rsid w:val="0003E33E"/>
    <w:rsid w:val="000E645B"/>
    <w:rsid w:val="001402C0"/>
    <w:rsid w:val="0017167C"/>
    <w:rsid w:val="001E1FA5"/>
    <w:rsid w:val="001F1EB9"/>
    <w:rsid w:val="00212420"/>
    <w:rsid w:val="00271C63"/>
    <w:rsid w:val="002739D8"/>
    <w:rsid w:val="002A21AE"/>
    <w:rsid w:val="002B12A9"/>
    <w:rsid w:val="003B3F70"/>
    <w:rsid w:val="00415423"/>
    <w:rsid w:val="004529A3"/>
    <w:rsid w:val="004D5858"/>
    <w:rsid w:val="005150CF"/>
    <w:rsid w:val="005510CC"/>
    <w:rsid w:val="00581D9E"/>
    <w:rsid w:val="005D189A"/>
    <w:rsid w:val="00614574"/>
    <w:rsid w:val="006540E4"/>
    <w:rsid w:val="00664201"/>
    <w:rsid w:val="006E2B63"/>
    <w:rsid w:val="006E75EA"/>
    <w:rsid w:val="00731C12"/>
    <w:rsid w:val="0076235D"/>
    <w:rsid w:val="007B3D33"/>
    <w:rsid w:val="00814E0B"/>
    <w:rsid w:val="00840727"/>
    <w:rsid w:val="008A440E"/>
    <w:rsid w:val="008C31A9"/>
    <w:rsid w:val="00960761"/>
    <w:rsid w:val="00964553"/>
    <w:rsid w:val="00A11734"/>
    <w:rsid w:val="00A1684C"/>
    <w:rsid w:val="00A220D8"/>
    <w:rsid w:val="00A62DF5"/>
    <w:rsid w:val="00A77B6B"/>
    <w:rsid w:val="00AA6D48"/>
    <w:rsid w:val="00AE1CCC"/>
    <w:rsid w:val="00AE4BA9"/>
    <w:rsid w:val="00B0420B"/>
    <w:rsid w:val="00B515CA"/>
    <w:rsid w:val="00BA6002"/>
    <w:rsid w:val="00C453A9"/>
    <w:rsid w:val="00C82EB1"/>
    <w:rsid w:val="00C90159"/>
    <w:rsid w:val="00CE3515"/>
    <w:rsid w:val="00D042BF"/>
    <w:rsid w:val="00D95089"/>
    <w:rsid w:val="00DA50A7"/>
    <w:rsid w:val="00DB1C54"/>
    <w:rsid w:val="00E857F9"/>
    <w:rsid w:val="00E91779"/>
    <w:rsid w:val="00E968DA"/>
    <w:rsid w:val="00EB044F"/>
    <w:rsid w:val="00FB3C4A"/>
    <w:rsid w:val="026CF45E"/>
    <w:rsid w:val="07246191"/>
    <w:rsid w:val="0A8D0A74"/>
    <w:rsid w:val="0B107E04"/>
    <w:rsid w:val="0B3AE988"/>
    <w:rsid w:val="0BCD3860"/>
    <w:rsid w:val="0F0647F2"/>
    <w:rsid w:val="11FBDE8B"/>
    <w:rsid w:val="1A637CA5"/>
    <w:rsid w:val="1AA33001"/>
    <w:rsid w:val="1FB65603"/>
    <w:rsid w:val="20FB3ACE"/>
    <w:rsid w:val="2225D08E"/>
    <w:rsid w:val="246ABAF5"/>
    <w:rsid w:val="25EE82DE"/>
    <w:rsid w:val="27EB1BE4"/>
    <w:rsid w:val="29D005AB"/>
    <w:rsid w:val="2CF99AF6"/>
    <w:rsid w:val="2F8BF4E4"/>
    <w:rsid w:val="311B1C3F"/>
    <w:rsid w:val="33969B63"/>
    <w:rsid w:val="351E9244"/>
    <w:rsid w:val="3743C889"/>
    <w:rsid w:val="394F4E1D"/>
    <w:rsid w:val="3AA8574F"/>
    <w:rsid w:val="42E961B1"/>
    <w:rsid w:val="437A3E23"/>
    <w:rsid w:val="43B415B4"/>
    <w:rsid w:val="4598061C"/>
    <w:rsid w:val="4911A875"/>
    <w:rsid w:val="49B260D0"/>
    <w:rsid w:val="4DB29071"/>
    <w:rsid w:val="4ECAB1C0"/>
    <w:rsid w:val="5394F4B3"/>
    <w:rsid w:val="5446CE61"/>
    <w:rsid w:val="5ABBF1EA"/>
    <w:rsid w:val="5BEBE4F9"/>
    <w:rsid w:val="5E533786"/>
    <w:rsid w:val="6503A89F"/>
    <w:rsid w:val="689D0BA2"/>
    <w:rsid w:val="6A26A803"/>
    <w:rsid w:val="6AD30B61"/>
    <w:rsid w:val="6CB68358"/>
    <w:rsid w:val="6D4F6AD3"/>
    <w:rsid w:val="6FD13FA7"/>
    <w:rsid w:val="7603E327"/>
    <w:rsid w:val="76F2A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1EB71"/>
  <w15:docId w15:val="{B911725D-F631-4153-A75C-D08C5BF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Open Sans" w:hAnsi="Open Sans" w:eastAsia="Open Sans" w:cs="Open Sans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757" w:lineRule="exact"/>
    </w:pPr>
    <w:rPr>
      <w:rFonts w:ascii="Open Sans ExtraBold" w:hAnsi="Open Sans ExtraBold" w:eastAsia="Open Sans ExtraBold" w:cs="Open Sans ExtraBold"/>
      <w:b/>
      <w:bCs/>
      <w:sz w:val="175"/>
      <w:szCs w:val="175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C6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Open Sans" w:hAnsi="Open Sans" w:eastAsia="Open Sans" w:cs="Open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D9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9E"/>
    <w:rPr>
      <w:rFonts w:ascii="Open Sans" w:hAnsi="Open Sans" w:eastAsia="Open Sans" w:cs="Open Sans"/>
    </w:rPr>
  </w:style>
  <w:style w:type="paragraph" w:styleId="Footer">
    <w:name w:val="footer"/>
    <w:basedOn w:val="Normal"/>
    <w:link w:val="FooterChar"/>
    <w:uiPriority w:val="99"/>
    <w:unhideWhenUsed/>
    <w:rsid w:val="00581D9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9E"/>
    <w:rPr>
      <w:rFonts w:ascii="Open Sans" w:hAnsi="Open Sans" w:eastAsia="Open Sans" w:cs="Open San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0557D"/>
    <w:pPr>
      <w:widowControl/>
      <w:autoSpaceDE/>
      <w:autoSpaceDN/>
    </w:pPr>
    <w:rPr>
      <w:rFonts w:ascii="Open Sans" w:hAnsi="Open Sans" w:eastAsia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erformance.reporting@tea.texas.gov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2bf4cd982a5449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c75d7-b6b8-4561-a0a9-fcfedc2cf14e" xsi:nil="true"/>
    <lcf76f155ced4ddcb4097134ff3c332f xmlns="a13d3170-fe69-4fac-8144-5e0a7224cc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3" ma:contentTypeDescription="Create a new document." ma:contentTypeScope="" ma:versionID="46c73ef6a11bf9d5c970e1ebcbb75bd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42b2e45fa8ac048664fc23981227a90a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238F-2B77-40F3-818F-D758B5389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E6F08-D2F5-46F3-90FB-45B92EEB326D}">
  <ds:schemaRefs>
    <ds:schemaRef ds:uri="http://schemas.microsoft.com/office/2006/metadata/properties"/>
    <ds:schemaRef ds:uri="c34b8b11-9d2c-41b7-8fa7-000448388a60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ad25943-72fe-454b-b3d2-3cf9634cc5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42289A-A40E-43C7-B33E-2F1B7FDF7F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TXschools-tips-and-resources-english</dc:title>
  <dc:subject/>
  <dc:creator>Texas Education Agency</dc:creator>
  <keywords/>
  <dc:description/>
  <lastModifiedBy>Young, Tracy</lastModifiedBy>
  <revision>3</revision>
  <lastPrinted>2022-07-13T17:28:00.0000000Z</lastPrinted>
  <dcterms:created xsi:type="dcterms:W3CDTF">2024-07-10T21:23:00.0000000Z</dcterms:created>
  <dcterms:modified xsi:type="dcterms:W3CDTF">2024-08-02T16:19:31.7266699Z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2022-07-04T10:00:00Z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2022-07-04T10:00:00Z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0x0101008F3449513F265541A16612B5F76F4331</vt:lpwstr>
  </property>
  <property fmtid="{D5CDD505-2E9C-101B-9397-08002B2CF9AE}" pid="7" name="MediaServiceImageTags">
    <vt:lpwstr/>
  </property>
  <property fmtid="{D5CDD505-2E9C-101B-9397-08002B2CF9AE}" pid="8" name="GrammarlyDocumentId">
    <vt:lpwstr>b64c6cce4135b11908983d7b05574b01fa2e0193ca48507053cb2fe906e71724</vt:lpwstr>
  </property>
</Properties>
</file>